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1C60D9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Garamond" w:cs="Times New Roman"/>
          <w:color w:val="000000"/>
          <w:szCs w:val="24"/>
        </w:rPr>
      </w:pPr>
      <w:r w:rsidRPr="00153887">
        <w:rPr>
          <w:rFonts w:eastAsia="Garamond" w:cs="Times New Roman"/>
          <w:color w:val="000000"/>
          <w:szCs w:val="24"/>
        </w:rPr>
        <w:t>ANNEX I</w:t>
      </w:r>
    </w:p>
    <w:p w14:paraId="68BC4796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eastAsia="Garamond" w:cs="Times New Roman"/>
          <w:b/>
          <w:color w:val="000000"/>
          <w:szCs w:val="24"/>
        </w:rPr>
      </w:pPr>
      <w:r w:rsidRPr="00153887">
        <w:rPr>
          <w:rFonts w:eastAsia="Garamond" w:cs="Times New Roman"/>
          <w:noProof/>
          <w:color w:val="000000"/>
          <w:szCs w:val="24"/>
        </w:rPr>
        <w:drawing>
          <wp:inline distT="0" distB="0" distL="114300" distR="114300" wp14:anchorId="02FEB208" wp14:editId="00007C15">
            <wp:extent cx="4003040" cy="1789430"/>
            <wp:effectExtent l="0" t="0" r="0" b="0"/>
            <wp:docPr id="2" name="image2.png" descr="Immagine che contiene testo, Carattere, logo, simb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Immagine che contiene testo, Carattere, logo, simbolo&#10;&#10;Descrizione generat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3040" cy="1789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132EC5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eastAsia="Garamond" w:cs="Times New Roman"/>
          <w:color w:val="000000"/>
          <w:szCs w:val="24"/>
        </w:rPr>
      </w:pPr>
      <w:proofErr w:type="spellStart"/>
      <w:r w:rsidRPr="00153887">
        <w:rPr>
          <w:rFonts w:eastAsia="Garamond" w:cs="Times New Roman"/>
          <w:b/>
          <w:color w:val="000000"/>
          <w:szCs w:val="24"/>
        </w:rPr>
        <w:t>Master’s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degree in</w:t>
      </w:r>
    </w:p>
    <w:p w14:paraId="6CF5F6E8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eastAsia="Garamond" w:cs="Times New Roman"/>
          <w:color w:val="000000"/>
          <w:szCs w:val="24"/>
        </w:rPr>
      </w:pPr>
      <w:r w:rsidRPr="00153887">
        <w:rPr>
          <w:rFonts w:eastAsia="Garamond" w:cs="Times New Roman"/>
          <w:b/>
          <w:color w:val="000000"/>
          <w:szCs w:val="24"/>
        </w:rPr>
        <w:t xml:space="preserve">Security and Human </w:t>
      </w:r>
      <w:proofErr w:type="spellStart"/>
      <w:r w:rsidRPr="00153887">
        <w:rPr>
          <w:rFonts w:eastAsia="Garamond" w:cs="Times New Roman"/>
          <w:b/>
          <w:color w:val="000000"/>
          <w:szCs w:val="24"/>
        </w:rPr>
        <w:t>Rights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Lm90</w:t>
      </w:r>
    </w:p>
    <w:p w14:paraId="330E1D17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Garamond" w:cs="Times New Roman"/>
          <w:color w:val="000000"/>
          <w:szCs w:val="24"/>
        </w:rPr>
      </w:pPr>
      <w:r w:rsidRPr="00153887">
        <w:rPr>
          <w:rFonts w:eastAsia="Garamond" w:cs="Times New Roman"/>
          <w:b/>
          <w:color w:val="FF6500"/>
          <w:szCs w:val="24"/>
        </w:rPr>
        <w:t xml:space="preserve">Name and </w:t>
      </w:r>
      <w:proofErr w:type="spellStart"/>
      <w:r w:rsidRPr="00153887">
        <w:rPr>
          <w:rFonts w:eastAsia="Garamond" w:cs="Times New Roman"/>
          <w:b/>
          <w:color w:val="FF6500"/>
          <w:szCs w:val="24"/>
        </w:rPr>
        <w:t>surname</w:t>
      </w:r>
      <w:proofErr w:type="spellEnd"/>
      <w:r w:rsidRPr="00153887">
        <w:rPr>
          <w:rFonts w:eastAsia="Garamond" w:cs="Times New Roman"/>
          <w:b/>
          <w:color w:val="FF6500"/>
          <w:szCs w:val="24"/>
        </w:rPr>
        <w:t xml:space="preserve"> of the </w:t>
      </w:r>
      <w:proofErr w:type="spellStart"/>
      <w:r w:rsidRPr="00153887">
        <w:rPr>
          <w:rFonts w:eastAsia="Garamond" w:cs="Times New Roman"/>
          <w:b/>
          <w:color w:val="FF6500"/>
          <w:szCs w:val="24"/>
        </w:rPr>
        <w:t>author</w:t>
      </w:r>
      <w:proofErr w:type="spellEnd"/>
      <w:r w:rsidRPr="00153887">
        <w:rPr>
          <w:rFonts w:eastAsia="Garamond" w:cs="Times New Roman"/>
          <w:b/>
          <w:color w:val="FF6500"/>
          <w:szCs w:val="24"/>
        </w:rPr>
        <w:t xml:space="preserve"> of the </w:t>
      </w:r>
      <w:proofErr w:type="spellStart"/>
      <w:r w:rsidRPr="00153887">
        <w:rPr>
          <w:rFonts w:eastAsia="Garamond" w:cs="Times New Roman"/>
          <w:b/>
          <w:color w:val="FF6500"/>
          <w:szCs w:val="24"/>
        </w:rPr>
        <w:t>thesis</w:t>
      </w:r>
      <w:proofErr w:type="spellEnd"/>
      <w:r w:rsidRPr="00153887">
        <w:rPr>
          <w:rFonts w:eastAsia="Garamond" w:cs="Times New Roman"/>
          <w:b/>
          <w:color w:val="FF6500"/>
          <w:szCs w:val="24"/>
        </w:rPr>
        <w:t xml:space="preserve"> </w:t>
      </w:r>
      <w:r w:rsidRPr="00153887">
        <w:rPr>
          <w:rFonts w:eastAsia="Garamond" w:cs="Times New Roman"/>
          <w:b/>
          <w:color w:val="000000"/>
          <w:szCs w:val="24"/>
        </w:rPr>
        <w:t>Mario Rossi</w:t>
      </w:r>
    </w:p>
    <w:p w14:paraId="3F7ECA1B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Garamond" w:cs="Times New Roman"/>
          <w:b/>
          <w:color w:val="000000"/>
          <w:szCs w:val="24"/>
        </w:rPr>
      </w:pPr>
    </w:p>
    <w:p w14:paraId="7E1C43F9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eastAsia="Garamond" w:cs="Times New Roman"/>
          <w:color w:val="000000"/>
          <w:szCs w:val="24"/>
        </w:rPr>
      </w:pPr>
      <w:r w:rsidRPr="00153887">
        <w:rPr>
          <w:rFonts w:eastAsia="Garamond" w:cs="Times New Roman"/>
          <w:b/>
          <w:color w:val="FF6500"/>
          <w:szCs w:val="24"/>
        </w:rPr>
        <w:t xml:space="preserve">Title of the </w:t>
      </w:r>
      <w:proofErr w:type="spellStart"/>
      <w:r w:rsidRPr="00153887">
        <w:rPr>
          <w:rFonts w:eastAsia="Garamond" w:cs="Times New Roman"/>
          <w:b/>
          <w:color w:val="FF6500"/>
          <w:szCs w:val="24"/>
        </w:rPr>
        <w:t>thesis</w:t>
      </w:r>
      <w:proofErr w:type="spellEnd"/>
      <w:r w:rsidRPr="00153887">
        <w:rPr>
          <w:rFonts w:eastAsia="Garamond" w:cs="Times New Roman"/>
          <w:b/>
          <w:color w:val="FF6500"/>
          <w:szCs w:val="24"/>
        </w:rPr>
        <w:t xml:space="preserve">: </w:t>
      </w:r>
      <w:r w:rsidRPr="00153887">
        <w:rPr>
          <w:rFonts w:eastAsia="Garamond" w:cs="Times New Roman"/>
          <w:b/>
          <w:color w:val="000000"/>
          <w:szCs w:val="24"/>
        </w:rPr>
        <w:t>(</w:t>
      </w:r>
      <w:proofErr w:type="spellStart"/>
      <w:r w:rsidRPr="00153887">
        <w:rPr>
          <w:rFonts w:eastAsia="Garamond" w:cs="Times New Roman"/>
          <w:b/>
          <w:color w:val="000000"/>
          <w:szCs w:val="24"/>
        </w:rPr>
        <w:t>example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, the </w:t>
      </w:r>
      <w:proofErr w:type="spellStart"/>
      <w:r w:rsidRPr="00153887">
        <w:rPr>
          <w:rFonts w:eastAsia="Garamond" w:cs="Times New Roman"/>
          <w:b/>
          <w:color w:val="000000"/>
          <w:szCs w:val="24"/>
        </w:rPr>
        <w:t>importance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of </w:t>
      </w:r>
      <w:proofErr w:type="spellStart"/>
      <w:r w:rsidRPr="00153887">
        <w:rPr>
          <w:rFonts w:eastAsia="Garamond" w:cs="Times New Roman"/>
          <w:b/>
          <w:color w:val="000000"/>
          <w:szCs w:val="24"/>
        </w:rPr>
        <w:t>article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2.4)</w:t>
      </w:r>
    </w:p>
    <w:p w14:paraId="1D68A351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eastAsia="Garamond" w:cs="Times New Roman"/>
          <w:color w:val="000000"/>
          <w:szCs w:val="24"/>
        </w:rPr>
      </w:pPr>
      <w:r w:rsidRPr="00153887">
        <w:rPr>
          <w:rFonts w:eastAsia="Garamond" w:cs="Times New Roman"/>
          <w:color w:val="000000"/>
          <w:szCs w:val="24"/>
        </w:rPr>
        <w:t xml:space="preserve"> </w:t>
      </w:r>
    </w:p>
    <w:p w14:paraId="524E17A4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eastAsia="Garamond" w:cs="Times New Roman"/>
          <w:color w:val="000000"/>
          <w:szCs w:val="24"/>
        </w:rPr>
      </w:pPr>
      <w:r w:rsidRPr="00153887">
        <w:rPr>
          <w:rFonts w:eastAsia="Garamond" w:cs="Times New Roman"/>
          <w:b/>
          <w:color w:val="FF6500"/>
          <w:szCs w:val="24"/>
        </w:rPr>
        <w:t xml:space="preserve">Subject: </w:t>
      </w:r>
      <w:proofErr w:type="spellStart"/>
      <w:proofErr w:type="gramStart"/>
      <w:r w:rsidRPr="00153887">
        <w:rPr>
          <w:rFonts w:eastAsia="Garamond" w:cs="Times New Roman"/>
          <w:b/>
          <w:color w:val="000000"/>
          <w:szCs w:val="24"/>
        </w:rPr>
        <w:t>example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,</w:t>
      </w:r>
      <w:proofErr w:type="gramEnd"/>
      <w:r w:rsidRPr="00153887">
        <w:rPr>
          <w:rFonts w:eastAsia="Garamond" w:cs="Times New Roman"/>
          <w:b/>
          <w:color w:val="000000"/>
          <w:szCs w:val="24"/>
        </w:rPr>
        <w:t xml:space="preserve"> Security and </w:t>
      </w:r>
      <w:proofErr w:type="spellStart"/>
      <w:r w:rsidRPr="00153887">
        <w:rPr>
          <w:rFonts w:eastAsia="Garamond" w:cs="Times New Roman"/>
          <w:b/>
          <w:color w:val="000000"/>
          <w:szCs w:val="24"/>
        </w:rPr>
        <w:t>Individual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</w:t>
      </w:r>
      <w:proofErr w:type="spellStart"/>
      <w:r w:rsidRPr="00153887">
        <w:rPr>
          <w:rFonts w:eastAsia="Garamond" w:cs="Times New Roman"/>
          <w:b/>
          <w:color w:val="000000"/>
          <w:szCs w:val="24"/>
        </w:rPr>
        <w:t>Liberties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in Comparative </w:t>
      </w:r>
      <w:proofErr w:type="spellStart"/>
      <w:r w:rsidRPr="00153887">
        <w:rPr>
          <w:rFonts w:eastAsia="Garamond" w:cs="Times New Roman"/>
          <w:b/>
          <w:color w:val="000000"/>
          <w:szCs w:val="24"/>
        </w:rPr>
        <w:t>Perspective</w:t>
      </w:r>
      <w:proofErr w:type="spellEnd"/>
    </w:p>
    <w:p w14:paraId="18EDD7C8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Garamond" w:cs="Times New Roman"/>
          <w:color w:val="000000"/>
          <w:szCs w:val="24"/>
        </w:rPr>
      </w:pPr>
    </w:p>
    <w:p w14:paraId="777BC807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Garamond" w:cs="Times New Roman"/>
          <w:color w:val="000000"/>
          <w:szCs w:val="24"/>
        </w:rPr>
      </w:pPr>
    </w:p>
    <w:tbl>
      <w:tblPr>
        <w:tblW w:w="92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6852BE" w:rsidRPr="00153887" w14:paraId="00147663" w14:textId="77777777" w:rsidTr="00F2271E">
        <w:trPr>
          <w:trHeight w:val="3339"/>
        </w:trPr>
        <w:tc>
          <w:tcPr>
            <w:tcW w:w="4962" w:type="dxa"/>
          </w:tcPr>
          <w:p w14:paraId="62B5B378" w14:textId="77777777" w:rsidR="006852BE" w:rsidRPr="00153887" w:rsidRDefault="006852BE" w:rsidP="00F22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Garamond" w:cs="Times New Roman"/>
                <w:color w:val="000000"/>
                <w:szCs w:val="24"/>
              </w:rPr>
            </w:pPr>
            <w:r w:rsidRPr="00153887">
              <w:rPr>
                <w:rFonts w:eastAsia="Garamond" w:cs="Times New Roman"/>
                <w:b/>
                <w:color w:val="000000"/>
                <w:szCs w:val="24"/>
              </w:rPr>
              <w:t>SUPERVISOR</w:t>
            </w:r>
          </w:p>
          <w:p w14:paraId="6FB2F741" w14:textId="77777777" w:rsidR="006852BE" w:rsidRPr="00153887" w:rsidRDefault="006852BE" w:rsidP="00F22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360" w:lineRule="auto"/>
              <w:rPr>
                <w:rFonts w:eastAsia="Garamond" w:cs="Times New Roman"/>
                <w:color w:val="000000"/>
                <w:szCs w:val="24"/>
              </w:rPr>
            </w:pPr>
            <w:r w:rsidRPr="00153887">
              <w:rPr>
                <w:rFonts w:eastAsia="Garamond" w:cs="Times New Roman"/>
                <w:b/>
                <w:color w:val="000000"/>
                <w:szCs w:val="24"/>
              </w:rPr>
              <w:t xml:space="preserve">Prof. </w:t>
            </w:r>
            <w:r w:rsidRPr="00153887">
              <w:rPr>
                <w:rFonts w:eastAsia="Garamond" w:cs="Times New Roman"/>
                <w:color w:val="000000"/>
                <w:szCs w:val="24"/>
              </w:rPr>
              <w:t xml:space="preserve">Name and </w:t>
            </w:r>
            <w:proofErr w:type="spellStart"/>
            <w:r w:rsidRPr="00153887">
              <w:rPr>
                <w:rFonts w:eastAsia="Garamond" w:cs="Times New Roman"/>
                <w:color w:val="000000"/>
                <w:szCs w:val="24"/>
              </w:rPr>
              <w:t>Surame</w:t>
            </w:r>
            <w:proofErr w:type="spellEnd"/>
            <w:r w:rsidRPr="00153887">
              <w:rPr>
                <w:rFonts w:eastAsia="Garamond" w:cs="Times New Roman"/>
                <w:color w:val="000000"/>
                <w:szCs w:val="24"/>
              </w:rPr>
              <w:t xml:space="preserve"> </w:t>
            </w:r>
          </w:p>
          <w:p w14:paraId="3FC471B3" w14:textId="77777777" w:rsidR="006852BE" w:rsidRPr="00153887" w:rsidRDefault="006852BE" w:rsidP="00F22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360" w:lineRule="auto"/>
              <w:rPr>
                <w:rFonts w:eastAsia="Garamond" w:cs="Times New Roman"/>
                <w:color w:val="000000"/>
                <w:szCs w:val="24"/>
              </w:rPr>
            </w:pPr>
            <w:r w:rsidRPr="00153887">
              <w:rPr>
                <w:rFonts w:eastAsia="Garamond" w:cs="Times New Roman"/>
                <w:b/>
                <w:color w:val="000000"/>
                <w:szCs w:val="24"/>
              </w:rPr>
              <w:t>CO-SUPERVISOR</w:t>
            </w:r>
          </w:p>
          <w:p w14:paraId="6E4AA7E2" w14:textId="77777777" w:rsidR="006852BE" w:rsidRPr="00153887" w:rsidRDefault="006852BE" w:rsidP="00F22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Garamond" w:cs="Times New Roman"/>
                <w:color w:val="000000"/>
                <w:szCs w:val="24"/>
              </w:rPr>
            </w:pPr>
            <w:r w:rsidRPr="00153887">
              <w:rPr>
                <w:rFonts w:eastAsia="Garamond" w:cs="Times New Roman"/>
                <w:b/>
                <w:color w:val="000000"/>
                <w:szCs w:val="24"/>
              </w:rPr>
              <w:t xml:space="preserve">Prof. </w:t>
            </w:r>
            <w:r w:rsidRPr="00153887">
              <w:rPr>
                <w:rFonts w:eastAsia="Garamond" w:cs="Times New Roman"/>
                <w:b/>
                <w:color w:val="FF6500"/>
                <w:szCs w:val="24"/>
              </w:rPr>
              <w:t xml:space="preserve">Name and </w:t>
            </w:r>
            <w:proofErr w:type="spellStart"/>
            <w:r w:rsidRPr="00153887">
              <w:rPr>
                <w:rFonts w:eastAsia="Garamond" w:cs="Times New Roman"/>
                <w:b/>
                <w:color w:val="FF6500"/>
                <w:szCs w:val="24"/>
              </w:rPr>
              <w:t>Surname</w:t>
            </w:r>
            <w:proofErr w:type="spellEnd"/>
            <w:r w:rsidRPr="00153887">
              <w:rPr>
                <w:rFonts w:eastAsia="Garamond" w:cs="Times New Roman"/>
                <w:b/>
                <w:color w:val="FF6500"/>
                <w:szCs w:val="24"/>
              </w:rPr>
              <w:t xml:space="preserve"> </w:t>
            </w:r>
            <w:r w:rsidRPr="00153887">
              <w:rPr>
                <w:rFonts w:eastAsia="Garamond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41176A5C" w14:textId="77777777" w:rsidR="006852BE" w:rsidRPr="00153887" w:rsidRDefault="006852BE" w:rsidP="00F22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Garamond" w:cs="Times New Roman"/>
                <w:color w:val="000000"/>
                <w:szCs w:val="24"/>
              </w:rPr>
            </w:pPr>
            <w:r w:rsidRPr="00153887">
              <w:rPr>
                <w:rFonts w:eastAsia="Garamond" w:cs="Times New Roman"/>
                <w:b/>
                <w:color w:val="000000"/>
                <w:szCs w:val="24"/>
              </w:rPr>
              <w:t>CANDIDATE</w:t>
            </w:r>
          </w:p>
          <w:p w14:paraId="3A581C6C" w14:textId="77777777" w:rsidR="006852BE" w:rsidRPr="00153887" w:rsidRDefault="006852BE" w:rsidP="00F22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Garamond" w:cs="Times New Roman"/>
                <w:color w:val="000000"/>
                <w:szCs w:val="24"/>
              </w:rPr>
            </w:pPr>
            <w:r w:rsidRPr="00153887">
              <w:rPr>
                <w:rFonts w:eastAsia="Garamond" w:cs="Times New Roman"/>
                <w:b/>
                <w:color w:val="FF6500"/>
                <w:szCs w:val="24"/>
              </w:rPr>
              <w:t xml:space="preserve">Name and </w:t>
            </w:r>
            <w:proofErr w:type="spellStart"/>
            <w:r w:rsidRPr="00153887">
              <w:rPr>
                <w:rFonts w:eastAsia="Garamond" w:cs="Times New Roman"/>
                <w:b/>
                <w:color w:val="FF6500"/>
                <w:szCs w:val="24"/>
              </w:rPr>
              <w:t>Surname</w:t>
            </w:r>
            <w:proofErr w:type="spellEnd"/>
          </w:p>
          <w:p w14:paraId="61471C45" w14:textId="77777777" w:rsidR="006852BE" w:rsidRPr="00153887" w:rsidRDefault="006852BE" w:rsidP="00F22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Garamond" w:cs="Times New Roman"/>
                <w:color w:val="000000"/>
                <w:szCs w:val="24"/>
              </w:rPr>
            </w:pPr>
            <w:r w:rsidRPr="00153887">
              <w:rPr>
                <w:rFonts w:eastAsia="Garamond" w:cs="Times New Roman"/>
                <w:b/>
                <w:color w:val="FF6500"/>
                <w:szCs w:val="24"/>
              </w:rPr>
              <w:t xml:space="preserve">+ Student </w:t>
            </w:r>
            <w:proofErr w:type="spellStart"/>
            <w:r w:rsidRPr="00153887">
              <w:rPr>
                <w:rFonts w:eastAsia="Garamond" w:cs="Times New Roman"/>
                <w:b/>
                <w:color w:val="FF6500"/>
                <w:szCs w:val="24"/>
              </w:rPr>
              <w:t>number</w:t>
            </w:r>
            <w:proofErr w:type="spellEnd"/>
            <w:r w:rsidRPr="00153887">
              <w:rPr>
                <w:rFonts w:eastAsia="Garamond" w:cs="Times New Roman"/>
                <w:b/>
                <w:color w:val="FF6500"/>
                <w:szCs w:val="24"/>
              </w:rPr>
              <w:t xml:space="preserve">  </w:t>
            </w:r>
          </w:p>
        </w:tc>
      </w:tr>
    </w:tbl>
    <w:p w14:paraId="2C0E55FC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eastAsia="Garamond" w:cs="Times New Roman"/>
          <w:color w:val="000000"/>
          <w:szCs w:val="24"/>
        </w:rPr>
      </w:pPr>
      <w:proofErr w:type="spellStart"/>
      <w:r w:rsidRPr="00153887">
        <w:rPr>
          <w:rFonts w:eastAsia="Garamond" w:cs="Times New Roman"/>
          <w:b/>
          <w:color w:val="000000"/>
          <w:szCs w:val="24"/>
        </w:rPr>
        <w:t>Academic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</w:t>
      </w:r>
      <w:proofErr w:type="spellStart"/>
      <w:r w:rsidRPr="00153887">
        <w:rPr>
          <w:rFonts w:eastAsia="Garamond" w:cs="Times New Roman"/>
          <w:b/>
          <w:color w:val="000000"/>
          <w:szCs w:val="24"/>
        </w:rPr>
        <w:t>year</w:t>
      </w:r>
      <w:proofErr w:type="spellEnd"/>
      <w:r w:rsidRPr="00153887">
        <w:rPr>
          <w:rFonts w:eastAsia="Garamond" w:cs="Times New Roman"/>
          <w:b/>
          <w:color w:val="000000"/>
          <w:szCs w:val="24"/>
        </w:rPr>
        <w:t xml:space="preserve"> 20.../ 20...</w:t>
      </w:r>
    </w:p>
    <w:p w14:paraId="3D0569DC" w14:textId="77777777" w:rsidR="006852BE" w:rsidRPr="00153887" w:rsidRDefault="006852BE" w:rsidP="0068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eastAsia="Garamond" w:cs="Times New Roman"/>
          <w:color w:val="000000"/>
          <w:szCs w:val="24"/>
        </w:rPr>
      </w:pPr>
      <w:r w:rsidRPr="00153887">
        <w:rPr>
          <w:rFonts w:eastAsia="Garamond" w:cs="Times New Roman"/>
          <w:b/>
          <w:color w:val="FF6500"/>
          <w:szCs w:val="24"/>
        </w:rPr>
        <w:t>(</w:t>
      </w:r>
      <w:proofErr w:type="spellStart"/>
      <w:r w:rsidRPr="00153887">
        <w:rPr>
          <w:rFonts w:eastAsia="Garamond" w:cs="Times New Roman"/>
          <w:b/>
          <w:color w:val="FF6500"/>
          <w:szCs w:val="24"/>
        </w:rPr>
        <w:t>Attention</w:t>
      </w:r>
      <w:proofErr w:type="spellEnd"/>
      <w:r w:rsidRPr="00153887">
        <w:rPr>
          <w:rFonts w:eastAsia="Garamond" w:cs="Times New Roman"/>
          <w:b/>
          <w:color w:val="FF6500"/>
          <w:szCs w:val="24"/>
        </w:rPr>
        <w:t xml:space="preserve">: session of </w:t>
      </w:r>
      <w:proofErr w:type="spellStart"/>
      <w:r w:rsidRPr="00153887">
        <w:rPr>
          <w:rFonts w:eastAsia="Garamond" w:cs="Times New Roman"/>
          <w:b/>
          <w:color w:val="FF6500"/>
          <w:szCs w:val="24"/>
        </w:rPr>
        <w:t>February</w:t>
      </w:r>
      <w:proofErr w:type="spellEnd"/>
      <w:r w:rsidRPr="00153887">
        <w:rPr>
          <w:rFonts w:eastAsia="Garamond" w:cs="Times New Roman"/>
          <w:b/>
          <w:color w:val="FF6500"/>
          <w:szCs w:val="24"/>
        </w:rPr>
        <w:t xml:space="preserve"> or the last session of the </w:t>
      </w:r>
      <w:proofErr w:type="spellStart"/>
      <w:r w:rsidRPr="00153887">
        <w:rPr>
          <w:rFonts w:eastAsia="Garamond" w:cs="Times New Roman"/>
          <w:b/>
          <w:color w:val="FF6500"/>
          <w:szCs w:val="24"/>
        </w:rPr>
        <w:t>previous</w:t>
      </w:r>
      <w:proofErr w:type="spellEnd"/>
      <w:r w:rsidRPr="00153887">
        <w:rPr>
          <w:rFonts w:eastAsia="Garamond" w:cs="Times New Roman"/>
          <w:b/>
          <w:color w:val="FF6500"/>
          <w:szCs w:val="24"/>
        </w:rPr>
        <w:t xml:space="preserve"> </w:t>
      </w:r>
      <w:proofErr w:type="spellStart"/>
      <w:r w:rsidRPr="00153887">
        <w:rPr>
          <w:rFonts w:eastAsia="Garamond" w:cs="Times New Roman"/>
          <w:b/>
          <w:color w:val="FF6500"/>
          <w:szCs w:val="24"/>
        </w:rPr>
        <w:t>year</w:t>
      </w:r>
      <w:proofErr w:type="spellEnd"/>
      <w:r w:rsidRPr="00153887">
        <w:rPr>
          <w:rFonts w:eastAsia="Garamond" w:cs="Times New Roman"/>
          <w:b/>
          <w:color w:val="FF6500"/>
          <w:szCs w:val="24"/>
        </w:rPr>
        <w:t>)</w:t>
      </w:r>
    </w:p>
    <w:p w14:paraId="13BADEB6" w14:textId="77777777" w:rsidR="006852BE" w:rsidRPr="00153887" w:rsidRDefault="006852BE" w:rsidP="006852BE">
      <w:pPr>
        <w:rPr>
          <w:rFonts w:cs="Times New Roman"/>
          <w:szCs w:val="24"/>
          <w:lang w:val="en-GB"/>
        </w:rPr>
      </w:pPr>
    </w:p>
    <w:p w14:paraId="1AEF2086" w14:textId="77777777" w:rsidR="00805282" w:rsidRDefault="00805282"/>
    <w:sectPr w:rsidR="00805282" w:rsidSect="006852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BE"/>
    <w:rsid w:val="004D1280"/>
    <w:rsid w:val="006852BE"/>
    <w:rsid w:val="00805282"/>
    <w:rsid w:val="00870B2E"/>
    <w:rsid w:val="0088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729832"/>
  <w15:chartTrackingRefBased/>
  <w15:docId w15:val="{335D0999-5829-C34E-8B75-C2D18354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2BE"/>
    <w:pPr>
      <w:spacing w:after="0" w:line="310" w:lineRule="auto"/>
      <w:jc w:val="both"/>
    </w:pPr>
    <w:rPr>
      <w:rFonts w:ascii="Times New Roman" w:hAnsi="Times New Roman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52B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52B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52B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52B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52B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52B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52B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52B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52B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5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5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5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52B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52B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52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52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52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52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52B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5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52B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5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52B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52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52BE"/>
    <w:pPr>
      <w:spacing w:after="160" w:line="278" w:lineRule="auto"/>
      <w:ind w:left="720"/>
      <w:contextualSpacing/>
      <w:jc w:val="left"/>
    </w:pPr>
    <w:rPr>
      <w:rFonts w:asciiTheme="minorHAnsi" w:hAnsiTheme="minorHAnsi"/>
      <w:szCs w:val="24"/>
    </w:rPr>
  </w:style>
  <w:style w:type="character" w:styleId="Enfasiintensa">
    <w:name w:val="Intense Emphasis"/>
    <w:basedOn w:val="Carpredefinitoparagrafo"/>
    <w:uiPriority w:val="21"/>
    <w:qFormat/>
    <w:rsid w:val="006852B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5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52B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52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Politini</dc:creator>
  <cp:keywords/>
  <dc:description/>
  <cp:lastModifiedBy>Cristiano Politini</cp:lastModifiedBy>
  <cp:revision>1</cp:revision>
  <dcterms:created xsi:type="dcterms:W3CDTF">2026-09-03T07:38:00Z</dcterms:created>
  <dcterms:modified xsi:type="dcterms:W3CDTF">2026-09-03T07:38:00Z</dcterms:modified>
</cp:coreProperties>
</file>